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841" w:rsidRPr="00874E47" w:rsidRDefault="003F4841" w:rsidP="00A632E9">
      <w:pPr>
        <w:rPr>
          <w:rFonts w:ascii="ＭＳ ゴシック" w:eastAsia="ＭＳ ゴシック" w:hAnsi="ＭＳ ゴシック"/>
          <w:b/>
          <w:color w:val="FF3399"/>
        </w:rPr>
      </w:pPr>
    </w:p>
    <w:p w:rsidR="00874E47" w:rsidRPr="00874E47" w:rsidRDefault="00874E47" w:rsidP="00874E47">
      <w:pPr>
        <w:rPr>
          <w:rFonts w:ascii="ＭＳ ゴシック" w:eastAsia="ＭＳ ゴシック" w:hAnsi="ＭＳ ゴシック"/>
          <w:b/>
          <w:color w:val="FF3399"/>
        </w:rPr>
      </w:pPr>
      <w:r w:rsidRPr="00874E47">
        <w:rPr>
          <w:rFonts w:ascii="ＭＳ ゴシック" w:eastAsia="ＭＳ ゴシック" w:hAnsi="ＭＳ ゴシック" w:hint="eastAsia"/>
          <w:b/>
          <w:color w:val="FF3399"/>
        </w:rPr>
        <w:t>モデル行動計画</w:t>
      </w:r>
      <w:r>
        <w:rPr>
          <w:rFonts w:ascii="ＭＳ ゴシック" w:eastAsia="ＭＳ ゴシック" w:hAnsi="ＭＳ ゴシック" w:hint="eastAsia"/>
          <w:b/>
          <w:color w:val="FF3399"/>
        </w:rPr>
        <w:t>Ｅ</w:t>
      </w:r>
      <w:r w:rsidRPr="00874E47">
        <w:rPr>
          <w:rFonts w:ascii="ＭＳ ゴシック" w:eastAsia="ＭＳ ゴシック" w:hAnsi="ＭＳ ゴシック"/>
          <w:b/>
          <w:color w:val="FF3399"/>
        </w:rPr>
        <w:t>：</w:t>
      </w:r>
      <w:r w:rsidR="00175464">
        <w:rPr>
          <w:rFonts w:ascii="ＭＳ ゴシック" w:eastAsia="ＭＳ ゴシック" w:hAnsi="ＭＳ ゴシック" w:hint="eastAsia"/>
          <w:b/>
          <w:color w:val="FF3399"/>
        </w:rPr>
        <w:t>３．</w:t>
      </w:r>
      <w:r w:rsidRPr="00874E47">
        <w:rPr>
          <w:rFonts w:ascii="ＭＳ ゴシック" w:eastAsia="ＭＳ ゴシック" w:hAnsi="ＭＳ ゴシック" w:hint="eastAsia"/>
          <w:b/>
          <w:color w:val="FF3399"/>
        </w:rPr>
        <w:t>継続就業・働き方改革</w:t>
      </w:r>
      <w:r w:rsidRPr="00874E47">
        <w:rPr>
          <w:rFonts w:ascii="ＭＳ ゴシック" w:eastAsia="ＭＳ ゴシック" w:hAnsi="ＭＳ ゴシック"/>
          <w:b/>
          <w:color w:val="FF3399"/>
        </w:rPr>
        <w:t>（残業時間が多く、女性の離職率が高い会社</w:t>
      </w:r>
      <w:r w:rsidRPr="00874E47">
        <w:rPr>
          <w:rFonts w:ascii="ＭＳ ゴシック" w:eastAsia="ＭＳ ゴシック" w:hAnsi="ＭＳ ゴシック" w:hint="eastAsia"/>
          <w:b/>
          <w:color w:val="FF3399"/>
        </w:rPr>
        <w:t>で、残業時間の削減に取り</w:t>
      </w:r>
      <w:r>
        <w:rPr>
          <w:rFonts w:ascii="ＭＳ ゴシック" w:eastAsia="ＭＳ ゴシック" w:hAnsi="ＭＳ ゴシック" w:hint="eastAsia"/>
          <w:b/>
          <w:color w:val="FF3399"/>
        </w:rPr>
        <w:t>みたい</w:t>
      </w:r>
      <w:r w:rsidRPr="00874E47">
        <w:rPr>
          <w:rFonts w:ascii="ＭＳ ゴシック" w:eastAsia="ＭＳ ゴシック" w:hAnsi="ＭＳ ゴシック"/>
          <w:b/>
          <w:color w:val="FF3399"/>
        </w:rPr>
        <w:t>）</w:t>
      </w:r>
      <w:r>
        <w:rPr>
          <w:rFonts w:ascii="ＭＳ ゴシック" w:eastAsia="ＭＳ ゴシック" w:hAnsi="ＭＳ ゴシック" w:hint="eastAsia"/>
          <w:b/>
          <w:color w:val="FF3399"/>
        </w:rPr>
        <w:t>例</w:t>
      </w:r>
    </w:p>
    <w:p w:rsidR="00175464" w:rsidRPr="00874E47" w:rsidRDefault="00175464" w:rsidP="00175464">
      <w:pPr>
        <w:widowControl/>
        <w:jc w:val="left"/>
        <w:rPr>
          <w:rFonts w:ascii="ＭＳ ゴシック" w:eastAsia="ＭＳ ゴシック" w:hAnsi="ＭＳ ゴシック"/>
          <w:b/>
          <w:color w:val="FF3399"/>
        </w:rPr>
      </w:pPr>
      <w:r w:rsidRPr="00874E47">
        <w:rPr>
          <w:rFonts w:ascii="ＭＳ ゴシック" w:eastAsia="ＭＳ ゴシック" w:hAnsi="ＭＳ ゴシック" w:hint="eastAsia"/>
          <w:b/>
          <w:color w:val="FF3399"/>
          <w:bdr w:val="single" w:sz="4" w:space="0" w:color="auto"/>
        </w:rPr>
        <w:t>一体型でも可</w:t>
      </w:r>
    </w:p>
    <w:p w:rsidR="00874E47" w:rsidRPr="00874E47" w:rsidRDefault="00874E47" w:rsidP="00874E47">
      <w:pPr>
        <w:rPr>
          <w:rFonts w:ascii="ＭＳ ゴシック" w:eastAsia="ＭＳ ゴシック" w:hAnsi="ＭＳ ゴシック"/>
        </w:rPr>
      </w:pPr>
    </w:p>
    <w:p w:rsidR="00874E47" w:rsidRPr="00874E47" w:rsidRDefault="00874E47" w:rsidP="00874E47">
      <w:pPr>
        <w:jc w:val="center"/>
        <w:rPr>
          <w:rFonts w:ascii="ＭＳ ゴシック" w:eastAsia="ＭＳ ゴシック" w:hAnsi="ＭＳ ゴシック"/>
          <w:u w:val="single"/>
        </w:rPr>
      </w:pPr>
      <w:r w:rsidRPr="00874E47">
        <w:rPr>
          <w:rFonts w:ascii="ＭＳ ゴシック" w:eastAsia="ＭＳ ゴシック" w:hAnsi="ＭＳ ゴシック" w:hint="eastAsia"/>
          <w:u w:val="single"/>
        </w:rPr>
        <w:t>株式会社</w:t>
      </w:r>
      <w:r w:rsidRPr="00874E47">
        <w:rPr>
          <w:rFonts w:ascii="ＭＳ ゴシック" w:eastAsia="ＭＳ ゴシック" w:hAnsi="ＭＳ ゴシック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u w:val="single"/>
        </w:rPr>
        <w:t>Ｅ</w:t>
      </w:r>
    </w:p>
    <w:p w:rsidR="00874E47" w:rsidRPr="00874E47" w:rsidRDefault="00874E47" w:rsidP="00874E47">
      <w:pPr>
        <w:jc w:val="center"/>
        <w:rPr>
          <w:rFonts w:ascii="ＭＳ ゴシック" w:eastAsia="ＭＳ ゴシック" w:hAnsi="ＭＳ ゴシック"/>
        </w:rPr>
      </w:pPr>
      <w:r w:rsidRPr="00874E47">
        <w:rPr>
          <w:rFonts w:ascii="ＭＳ ゴシック" w:eastAsia="ＭＳ ゴシック" w:hAnsi="ＭＳ ゴシック" w:hint="eastAsia"/>
        </w:rPr>
        <w:t>女性活躍推進法</w:t>
      </w:r>
      <w:r w:rsidR="0001482A">
        <w:rPr>
          <w:rFonts w:ascii="ＭＳ ゴシック" w:eastAsia="ＭＳ ゴシック" w:hAnsi="ＭＳ ゴシック" w:hint="eastAsia"/>
        </w:rPr>
        <w:t>（・</w:t>
      </w:r>
      <w:r w:rsidR="00175464">
        <w:rPr>
          <w:rFonts w:ascii="ＭＳ ゴシック" w:eastAsia="ＭＳ ゴシック" w:hAnsi="ＭＳ ゴシック" w:hint="eastAsia"/>
        </w:rPr>
        <w:t>次世代法</w:t>
      </w:r>
      <w:r w:rsidR="0001482A">
        <w:rPr>
          <w:rFonts w:ascii="ＭＳ ゴシック" w:eastAsia="ＭＳ ゴシック" w:hAnsi="ＭＳ ゴシック" w:hint="eastAsia"/>
        </w:rPr>
        <w:t>）</w:t>
      </w:r>
      <w:r w:rsidRPr="00874E47">
        <w:rPr>
          <w:rFonts w:ascii="ＭＳ ゴシック" w:eastAsia="ＭＳ ゴシック" w:hAnsi="ＭＳ ゴシック" w:hint="eastAsia"/>
        </w:rPr>
        <w:t>に基づく一般事業主行動計画</w:t>
      </w:r>
    </w:p>
    <w:p w:rsidR="00874E47" w:rsidRPr="00874E47" w:rsidRDefault="00874E47" w:rsidP="00874E47">
      <w:pPr>
        <w:rPr>
          <w:rFonts w:ascii="ＭＳ ゴシック" w:eastAsia="ＭＳ ゴシック" w:hAnsi="ＭＳ ゴシック"/>
        </w:rPr>
      </w:pPr>
      <w:r w:rsidRPr="00874E47">
        <w:rPr>
          <w:rFonts w:ascii="ＭＳ ゴシック" w:eastAsia="ＭＳ ゴシック" w:hAnsi="ＭＳ ゴシック"/>
        </w:rPr>
        <w:t xml:space="preserve"> </w:t>
      </w:r>
    </w:p>
    <w:p w:rsidR="00874E47" w:rsidRPr="00874E47" w:rsidRDefault="00874E47" w:rsidP="00874E47">
      <w:pPr>
        <w:rPr>
          <w:rFonts w:ascii="ＭＳ ゴシック" w:eastAsia="ＭＳ ゴシック" w:hAnsi="ＭＳ ゴシック"/>
        </w:rPr>
      </w:pPr>
      <w:r w:rsidRPr="00874E47">
        <w:rPr>
          <w:rFonts w:ascii="ＭＳ ゴシック" w:eastAsia="ＭＳ ゴシック" w:hAnsi="ＭＳ ゴシック"/>
        </w:rPr>
        <w:t xml:space="preserve"> 女性の就業継続を促進し、さらに活躍できる職場環境を整備するため、次のように行動計</w:t>
      </w:r>
    </w:p>
    <w:p w:rsidR="00874E47" w:rsidRPr="00874E47" w:rsidRDefault="00874E47" w:rsidP="00874E47">
      <w:pPr>
        <w:rPr>
          <w:rFonts w:ascii="ＭＳ ゴシック" w:eastAsia="ＭＳ ゴシック" w:hAnsi="ＭＳ ゴシック"/>
        </w:rPr>
      </w:pPr>
      <w:r w:rsidRPr="00874E47">
        <w:rPr>
          <w:rFonts w:ascii="ＭＳ ゴシック" w:eastAsia="ＭＳ ゴシック" w:hAnsi="ＭＳ ゴシック" w:hint="eastAsia"/>
        </w:rPr>
        <w:t>画を策定する。</w:t>
      </w:r>
      <w:r w:rsidRPr="00874E47">
        <w:rPr>
          <w:rFonts w:ascii="ＭＳ ゴシック" w:eastAsia="ＭＳ ゴシック" w:hAnsi="ＭＳ ゴシック"/>
        </w:rPr>
        <w:t xml:space="preserve"> </w:t>
      </w:r>
    </w:p>
    <w:p w:rsidR="00874E47" w:rsidRPr="00874E47" w:rsidRDefault="00874E47" w:rsidP="00874E47">
      <w:pPr>
        <w:rPr>
          <w:rFonts w:ascii="ＭＳ ゴシック" w:eastAsia="ＭＳ ゴシック" w:hAnsi="ＭＳ ゴシック"/>
        </w:rPr>
      </w:pPr>
      <w:r w:rsidRPr="00874E47">
        <w:rPr>
          <w:rFonts w:ascii="ＭＳ ゴシック" w:eastAsia="ＭＳ ゴシック" w:hAnsi="ＭＳ ゴシック"/>
        </w:rPr>
        <w:t xml:space="preserve"> </w:t>
      </w:r>
    </w:p>
    <w:p w:rsidR="00874E47" w:rsidRPr="00874E47" w:rsidRDefault="00874E47" w:rsidP="00874E47">
      <w:pPr>
        <w:rPr>
          <w:rFonts w:ascii="ＭＳ ゴシック" w:eastAsia="ＭＳ ゴシック" w:hAnsi="ＭＳ ゴシック"/>
        </w:rPr>
      </w:pPr>
      <w:r w:rsidRPr="00874E47">
        <w:rPr>
          <w:rFonts w:ascii="ＭＳ ゴシック" w:eastAsia="ＭＳ ゴシック" w:hAnsi="ＭＳ ゴシック"/>
        </w:rPr>
        <w:t xml:space="preserve">1. 計画期間  </w:t>
      </w:r>
      <w:r w:rsidRPr="00874E47">
        <w:rPr>
          <w:rFonts w:ascii="ＭＳ ゴシック" w:eastAsia="ＭＳ ゴシック" w:hAnsi="ＭＳ ゴシック" w:hint="eastAsia"/>
        </w:rPr>
        <w:t>令和４年４月1日　～　令和７年３月31日</w:t>
      </w:r>
    </w:p>
    <w:p w:rsidR="00874E47" w:rsidRPr="00874E47" w:rsidRDefault="00874E47" w:rsidP="00874E47">
      <w:pPr>
        <w:rPr>
          <w:rFonts w:ascii="ＭＳ ゴシック" w:eastAsia="ＭＳ ゴシック" w:hAnsi="ＭＳ ゴシック"/>
        </w:rPr>
      </w:pPr>
      <w:r w:rsidRPr="00874E47">
        <w:rPr>
          <w:rFonts w:ascii="ＭＳ ゴシック" w:eastAsia="ＭＳ ゴシック" w:hAnsi="ＭＳ ゴシック"/>
        </w:rPr>
        <w:t xml:space="preserve"> </w:t>
      </w:r>
    </w:p>
    <w:p w:rsidR="00874E47" w:rsidRPr="00874E47" w:rsidRDefault="00874E47" w:rsidP="00874E47">
      <w:pPr>
        <w:rPr>
          <w:rFonts w:ascii="ＭＳ ゴシック" w:eastAsia="ＭＳ ゴシック" w:hAnsi="ＭＳ ゴシック"/>
        </w:rPr>
      </w:pPr>
      <w:r w:rsidRPr="00874E47">
        <w:rPr>
          <w:rFonts w:ascii="ＭＳ ゴシック" w:eastAsia="ＭＳ ゴシック" w:hAnsi="ＭＳ ゴシック"/>
        </w:rPr>
        <w:t xml:space="preserve">2. 目標と取組内容・実施時期 </w:t>
      </w:r>
    </w:p>
    <w:p w:rsidR="00874E47" w:rsidRPr="00874E47" w:rsidRDefault="00874E47" w:rsidP="00874E47">
      <w:pPr>
        <w:rPr>
          <w:rFonts w:ascii="ＭＳ ゴシック" w:eastAsia="ＭＳ ゴシック" w:hAnsi="ＭＳ ゴシック"/>
          <w:b/>
        </w:rPr>
      </w:pPr>
    </w:p>
    <w:p w:rsidR="00874E47" w:rsidRPr="00175464" w:rsidRDefault="00874E47" w:rsidP="00175464">
      <w:pPr>
        <w:rPr>
          <w:rFonts w:ascii="ＭＳ ゴシック" w:eastAsia="ＭＳ ゴシック" w:hAnsi="ＭＳ ゴシック"/>
          <w:color w:val="FF3399"/>
        </w:rPr>
      </w:pPr>
      <w:r w:rsidRPr="00175464">
        <w:rPr>
          <w:rFonts w:ascii="ＭＳ ゴシック" w:eastAsia="ＭＳ ゴシック" w:hAnsi="ＭＳ ゴシック" w:hint="eastAsia"/>
          <w:b/>
          <w:bdr w:val="single" w:sz="4" w:space="0" w:color="auto"/>
        </w:rPr>
        <w:t>目標</w:t>
      </w:r>
      <w:r w:rsidR="00175464">
        <w:rPr>
          <w:rFonts w:ascii="ＭＳ ゴシック" w:eastAsia="ＭＳ ゴシック" w:hAnsi="ＭＳ ゴシック" w:hint="eastAsia"/>
          <w:b/>
          <w:bdr w:val="single" w:sz="4" w:space="0" w:color="auto"/>
        </w:rPr>
        <w:t>１</w:t>
      </w:r>
      <w:r w:rsidRPr="00175464">
        <w:rPr>
          <w:rFonts w:ascii="ＭＳ ゴシック" w:eastAsia="ＭＳ ゴシック" w:hAnsi="ＭＳ ゴシック" w:hint="eastAsia"/>
          <w:b/>
          <w:bdr w:val="single" w:sz="4" w:space="0" w:color="auto"/>
        </w:rPr>
        <w:t>：社員一人当たりの月平均残業時間を</w:t>
      </w:r>
      <w:r w:rsidRPr="00175464">
        <w:rPr>
          <w:rFonts w:ascii="ＭＳ ゴシック" w:eastAsia="ＭＳ ゴシック" w:hAnsi="ＭＳ ゴシック"/>
          <w:b/>
          <w:bdr w:val="single" w:sz="4" w:space="0" w:color="auto"/>
        </w:rPr>
        <w:t xml:space="preserve">20時間以内とする。 </w:t>
      </w:r>
      <w:r w:rsidR="00175464" w:rsidRPr="00175464">
        <w:rPr>
          <w:rFonts w:ascii="ＭＳ ゴシック" w:eastAsia="ＭＳ ゴシック" w:hAnsi="ＭＳ ゴシック" w:hint="eastAsia"/>
          <w:color w:val="FF3399"/>
        </w:rPr>
        <w:t xml:space="preserve">　（女活②）</w:t>
      </w:r>
    </w:p>
    <w:p w:rsidR="00874E47" w:rsidRPr="00874E47" w:rsidRDefault="00874E47" w:rsidP="00874E47">
      <w:pPr>
        <w:rPr>
          <w:rFonts w:ascii="ＭＳ ゴシック" w:eastAsia="ＭＳ ゴシック" w:hAnsi="ＭＳ ゴシック"/>
        </w:rPr>
      </w:pPr>
      <w:r w:rsidRPr="00874E47">
        <w:rPr>
          <w:rFonts w:ascii="ＭＳ ゴシック" w:eastAsia="ＭＳ ゴシック" w:hAnsi="ＭＳ ゴシック" w:hint="eastAsia"/>
        </w:rPr>
        <w:t>＜実施時期・取組内容＞</w:t>
      </w:r>
      <w:r w:rsidRPr="00874E47">
        <w:rPr>
          <w:rFonts w:ascii="ＭＳ ゴシック" w:eastAsia="ＭＳ ゴシック" w:hAnsi="ＭＳ ゴシック"/>
        </w:rPr>
        <w:t xml:space="preserve"> </w:t>
      </w:r>
    </w:p>
    <w:p w:rsidR="00874E47" w:rsidRPr="00874E47" w:rsidRDefault="00874E47" w:rsidP="00874E47">
      <w:pPr>
        <w:rPr>
          <w:rFonts w:ascii="ＭＳ ゴシック" w:eastAsia="ＭＳ ゴシック" w:hAnsi="ＭＳ ゴシック"/>
        </w:rPr>
      </w:pPr>
      <w:r w:rsidRPr="00874E47">
        <w:rPr>
          <w:rFonts w:ascii="Segoe UI Symbol" w:eastAsia="ＭＳ ゴシック" w:hAnsi="Segoe UI Symbol" w:cs="Segoe UI Symbol"/>
        </w:rPr>
        <w:t>⚫</w:t>
      </w:r>
      <w:r w:rsidRPr="00874E47">
        <w:rPr>
          <w:rFonts w:ascii="ＭＳ ゴシック" w:eastAsia="ＭＳ ゴシック" w:hAnsi="ＭＳ ゴシック"/>
        </w:rPr>
        <w:t xml:space="preserve"> 令和4年8月～ 全社員を対象として、長時間労働削減、業務効率化に関するアンケー</w:t>
      </w:r>
    </w:p>
    <w:p w:rsidR="00874E47" w:rsidRPr="00874E47" w:rsidRDefault="00874E47" w:rsidP="00874E47">
      <w:pPr>
        <w:rPr>
          <w:rFonts w:ascii="ＭＳ ゴシック" w:eastAsia="ＭＳ ゴシック" w:hAnsi="ＭＳ ゴシック"/>
        </w:rPr>
      </w:pPr>
      <w:r w:rsidRPr="00874E47">
        <w:rPr>
          <w:rFonts w:ascii="ＭＳ ゴシック" w:eastAsia="ＭＳ ゴシック" w:hAnsi="ＭＳ ゴシック" w:hint="eastAsia"/>
        </w:rPr>
        <w:t>トを実施する。</w:t>
      </w:r>
      <w:r w:rsidRPr="00874E47">
        <w:rPr>
          <w:rFonts w:ascii="ＭＳ ゴシック" w:eastAsia="ＭＳ ゴシック" w:hAnsi="ＭＳ ゴシック"/>
        </w:rPr>
        <w:t xml:space="preserve"> </w:t>
      </w:r>
    </w:p>
    <w:p w:rsidR="00874E47" w:rsidRPr="00874E47" w:rsidRDefault="00874E47" w:rsidP="00874E47">
      <w:pPr>
        <w:rPr>
          <w:rFonts w:ascii="ＭＳ ゴシック" w:eastAsia="ＭＳ ゴシック" w:hAnsi="ＭＳ ゴシック"/>
        </w:rPr>
      </w:pPr>
      <w:r w:rsidRPr="00874E47">
        <w:rPr>
          <w:rFonts w:ascii="Segoe UI Symbol" w:eastAsia="ＭＳ ゴシック" w:hAnsi="Segoe UI Symbol" w:cs="Segoe UI Symbol"/>
        </w:rPr>
        <w:t>⚫</w:t>
      </w:r>
      <w:r w:rsidRPr="00874E47">
        <w:rPr>
          <w:rFonts w:ascii="ＭＳ ゴシック" w:eastAsia="ＭＳ ゴシック" w:hAnsi="ＭＳ ゴシック"/>
        </w:rPr>
        <w:t xml:space="preserve"> 令和4年10月～ アンケート結果を分析し、全社員が閲覧できる場所に掲示するとと</w:t>
      </w:r>
      <w:r w:rsidRPr="00874E47">
        <w:rPr>
          <w:rFonts w:ascii="ＭＳ ゴシック" w:eastAsia="ＭＳ ゴシック" w:hAnsi="ＭＳ ゴシック" w:hint="eastAsia"/>
        </w:rPr>
        <w:t>もに、結果を踏まえた課題、施策を経営会議の議題とする。</w:t>
      </w:r>
      <w:r w:rsidRPr="00874E47">
        <w:rPr>
          <w:rFonts w:ascii="ＭＳ ゴシック" w:eastAsia="ＭＳ ゴシック" w:hAnsi="ＭＳ ゴシック"/>
        </w:rPr>
        <w:t xml:space="preserve"> </w:t>
      </w:r>
    </w:p>
    <w:p w:rsidR="00874E47" w:rsidRPr="00874E47" w:rsidRDefault="00874E47" w:rsidP="00874E47">
      <w:pPr>
        <w:rPr>
          <w:rFonts w:ascii="ＭＳ ゴシック" w:eastAsia="ＭＳ ゴシック" w:hAnsi="ＭＳ ゴシック"/>
        </w:rPr>
      </w:pPr>
      <w:r w:rsidRPr="00874E47">
        <w:rPr>
          <w:rFonts w:ascii="Segoe UI Symbol" w:eastAsia="ＭＳ ゴシック" w:hAnsi="Segoe UI Symbol" w:cs="Segoe UI Symbol"/>
        </w:rPr>
        <w:t>⚫</w:t>
      </w:r>
      <w:r w:rsidRPr="00874E47">
        <w:rPr>
          <w:rFonts w:ascii="ＭＳ ゴシック" w:eastAsia="ＭＳ ゴシック" w:hAnsi="ＭＳ ゴシック"/>
        </w:rPr>
        <w:t xml:space="preserve"> 令和5年4月～ 部門ごとの平均残業時間を毎月集計し、社内イントラネットでいつ</w:t>
      </w:r>
      <w:r w:rsidRPr="00874E47">
        <w:rPr>
          <w:rFonts w:ascii="ＭＳ ゴシック" w:eastAsia="ＭＳ ゴシック" w:hAnsi="ＭＳ ゴシック" w:hint="eastAsia"/>
        </w:rPr>
        <w:t>でも確認できるようにする。また、残業時間を減らす方針を社長から提示し、各部門において部門長から残業時間削減のための取組を示す。</w:t>
      </w:r>
      <w:r w:rsidRPr="00874E47">
        <w:rPr>
          <w:rFonts w:ascii="ＭＳ ゴシック" w:eastAsia="ＭＳ ゴシック" w:hAnsi="ＭＳ ゴシック"/>
        </w:rPr>
        <w:t xml:space="preserve"> </w:t>
      </w:r>
    </w:p>
    <w:p w:rsidR="00874E47" w:rsidRPr="00874E47" w:rsidRDefault="00874E47" w:rsidP="00874E47">
      <w:pPr>
        <w:rPr>
          <w:rFonts w:ascii="ＭＳ ゴシック" w:eastAsia="ＭＳ ゴシック" w:hAnsi="ＭＳ ゴシック"/>
        </w:rPr>
      </w:pPr>
      <w:r w:rsidRPr="00874E47">
        <w:rPr>
          <w:rFonts w:ascii="Segoe UI Symbol" w:eastAsia="ＭＳ ゴシック" w:hAnsi="Segoe UI Symbol" w:cs="Segoe UI Symbol"/>
        </w:rPr>
        <w:t>⚫</w:t>
      </w:r>
      <w:r w:rsidRPr="00874E47">
        <w:rPr>
          <w:rFonts w:ascii="ＭＳ ゴシック" w:eastAsia="ＭＳ ゴシック" w:hAnsi="ＭＳ ゴシック"/>
        </w:rPr>
        <w:t xml:space="preserve"> 令和5年10月～ フレックスタイム制度等、柔軟な働き方を可能にする制度導入の検</w:t>
      </w:r>
      <w:r w:rsidRPr="00874E47">
        <w:rPr>
          <w:rFonts w:ascii="ＭＳ ゴシック" w:eastAsia="ＭＳ ゴシック" w:hAnsi="ＭＳ ゴシック" w:hint="eastAsia"/>
        </w:rPr>
        <w:t>討開始。</w:t>
      </w:r>
      <w:r w:rsidRPr="00874E47">
        <w:rPr>
          <w:rFonts w:ascii="ＭＳ ゴシック" w:eastAsia="ＭＳ ゴシック" w:hAnsi="ＭＳ ゴシック"/>
        </w:rPr>
        <w:t xml:space="preserve"> </w:t>
      </w:r>
    </w:p>
    <w:p w:rsidR="00874E47" w:rsidRPr="00874E47" w:rsidRDefault="00874E47" w:rsidP="00874E47">
      <w:pPr>
        <w:rPr>
          <w:rFonts w:ascii="ＭＳ ゴシック" w:eastAsia="ＭＳ ゴシック" w:hAnsi="ＭＳ ゴシック"/>
        </w:rPr>
      </w:pPr>
      <w:r w:rsidRPr="00874E47">
        <w:rPr>
          <w:rFonts w:ascii="Segoe UI Symbol" w:eastAsia="ＭＳ ゴシック" w:hAnsi="Segoe UI Symbol" w:cs="Segoe UI Symbol"/>
        </w:rPr>
        <w:t>⚫</w:t>
      </w:r>
      <w:r w:rsidRPr="00874E47">
        <w:rPr>
          <w:rFonts w:ascii="ＭＳ ゴシック" w:eastAsia="ＭＳ ゴシック" w:hAnsi="ＭＳ ゴシック"/>
        </w:rPr>
        <w:t xml:space="preserve"> 令和6年1月～ 柔軟な働き方を可能にする制度を導入する。</w:t>
      </w:r>
    </w:p>
    <w:p w:rsidR="00874E47" w:rsidRDefault="00874E47" w:rsidP="00874E47">
      <w:pPr>
        <w:widowControl/>
        <w:jc w:val="left"/>
        <w:rPr>
          <w:rFonts w:ascii="ＭＳ ゴシック" w:eastAsia="ＭＳ ゴシック" w:hAnsi="ＭＳ ゴシック"/>
        </w:rPr>
      </w:pPr>
    </w:p>
    <w:p w:rsidR="00175464" w:rsidRDefault="00175464" w:rsidP="00874E47">
      <w:pPr>
        <w:widowControl/>
        <w:jc w:val="left"/>
        <w:rPr>
          <w:rFonts w:ascii="ＭＳ ゴシック" w:eastAsia="ＭＳ ゴシック" w:hAnsi="ＭＳ ゴシック"/>
        </w:rPr>
      </w:pPr>
    </w:p>
    <w:p w:rsidR="00A213EF" w:rsidRPr="00874E47" w:rsidRDefault="00A213EF" w:rsidP="00A213EF">
      <w:pPr>
        <w:rPr>
          <w:rFonts w:ascii="ＭＳ ゴシック" w:eastAsia="ＭＳ ゴシック" w:hAnsi="ＭＳ ゴシック"/>
        </w:rPr>
      </w:pPr>
    </w:p>
    <w:p w:rsidR="00A213EF" w:rsidRPr="00874E47" w:rsidRDefault="00A213EF" w:rsidP="00A213EF">
      <w:pPr>
        <w:rPr>
          <w:rFonts w:ascii="ＭＳ ゴシック" w:eastAsia="ＭＳ ゴシック" w:hAnsi="ＭＳ ゴシック"/>
        </w:rPr>
      </w:pPr>
      <w:r w:rsidRPr="00A213EF">
        <w:rPr>
          <w:rFonts w:ascii="ＭＳ ゴシック" w:eastAsia="ＭＳ ゴシック" w:hAnsi="ＭＳ ゴシック" w:hint="eastAsia"/>
          <w:b/>
          <w:bdr w:val="single" w:sz="4" w:space="0" w:color="auto"/>
        </w:rPr>
        <w:t>目標２：</w:t>
      </w:r>
      <w:r w:rsidRPr="00175464">
        <w:rPr>
          <w:rFonts w:ascii="ＭＳ ゴシック" w:eastAsia="ＭＳ ゴシック" w:hAnsi="ＭＳ ゴシック"/>
          <w:bdr w:val="single" w:sz="4" w:space="0" w:color="auto"/>
        </w:rPr>
        <w:t xml:space="preserve"> </w:t>
      </w:r>
      <w:r w:rsidRPr="00175464">
        <w:rPr>
          <w:rFonts w:ascii="ＭＳ ゴシック" w:eastAsia="ＭＳ ゴシック" w:hAnsi="ＭＳ ゴシック" w:hint="eastAsia"/>
          <w:b/>
          <w:bdr w:val="single" w:sz="4" w:space="0" w:color="auto"/>
        </w:rPr>
        <w:t>子どもが保護者である社員の働いている所を見ることができる「ファミリーデー」を実施する。</w:t>
      </w:r>
      <w:r w:rsidRPr="00175464">
        <w:rPr>
          <w:rFonts w:ascii="ＭＳ ゴシック" w:eastAsia="ＭＳ ゴシック" w:hAnsi="ＭＳ ゴシック"/>
          <w:color w:val="FF3399"/>
        </w:rPr>
        <w:t>（次世代）</w:t>
      </w:r>
      <w:r w:rsidRPr="00874E47">
        <w:rPr>
          <w:rFonts w:ascii="ＭＳ ゴシック" w:eastAsia="ＭＳ ゴシック" w:hAnsi="ＭＳ ゴシック"/>
        </w:rPr>
        <w:t xml:space="preserve"> </w:t>
      </w:r>
    </w:p>
    <w:p w:rsidR="00A213EF" w:rsidRPr="00874E47" w:rsidRDefault="00A213EF" w:rsidP="00A213EF">
      <w:pPr>
        <w:rPr>
          <w:rFonts w:ascii="ＭＳ ゴシック" w:eastAsia="ＭＳ ゴシック" w:hAnsi="ＭＳ ゴシック"/>
        </w:rPr>
      </w:pPr>
      <w:r w:rsidRPr="00874E47">
        <w:rPr>
          <w:rFonts w:ascii="ＭＳ ゴシック" w:eastAsia="ＭＳ ゴシック" w:hAnsi="ＭＳ ゴシック" w:hint="eastAsia"/>
        </w:rPr>
        <w:t>＜実施時期・取組内容＞</w:t>
      </w:r>
      <w:r w:rsidRPr="00874E47">
        <w:rPr>
          <w:rFonts w:ascii="ＭＳ ゴシック" w:eastAsia="ＭＳ ゴシック" w:hAnsi="ＭＳ ゴシック"/>
        </w:rPr>
        <w:t xml:space="preserve"> </w:t>
      </w:r>
    </w:p>
    <w:p w:rsidR="00A213EF" w:rsidRPr="00874E47" w:rsidRDefault="00A213EF" w:rsidP="00A213EF">
      <w:pPr>
        <w:rPr>
          <w:rFonts w:ascii="ＭＳ ゴシック" w:eastAsia="ＭＳ ゴシック" w:hAnsi="ＭＳ ゴシック"/>
        </w:rPr>
      </w:pPr>
      <w:r w:rsidRPr="00874E47">
        <w:rPr>
          <w:rFonts w:ascii="Segoe UI Symbol" w:eastAsia="ＭＳ ゴシック" w:hAnsi="Segoe UI Symbol" w:cs="Segoe UI Symbol"/>
        </w:rPr>
        <w:t>⚫</w:t>
      </w:r>
      <w:r w:rsidRPr="00874E47">
        <w:rPr>
          <w:rFonts w:ascii="ＭＳ ゴシック" w:eastAsia="ＭＳ ゴシック" w:hAnsi="ＭＳ ゴシック"/>
        </w:rPr>
        <w:t xml:space="preserve"> 令和5年4月～ 「ファミリーデー」検討会の設置。実施内容について検討を開始する。 </w:t>
      </w:r>
    </w:p>
    <w:p w:rsidR="00A213EF" w:rsidRPr="00874E47" w:rsidRDefault="00A213EF" w:rsidP="00A213EF">
      <w:pPr>
        <w:rPr>
          <w:rFonts w:ascii="ＭＳ ゴシック" w:eastAsia="ＭＳ ゴシック" w:hAnsi="ＭＳ ゴシック"/>
        </w:rPr>
      </w:pPr>
      <w:r w:rsidRPr="00874E47">
        <w:rPr>
          <w:rFonts w:ascii="Segoe UI Symbol" w:eastAsia="ＭＳ ゴシック" w:hAnsi="Segoe UI Symbol" w:cs="Segoe UI Symbol"/>
        </w:rPr>
        <w:t>⚫</w:t>
      </w:r>
      <w:r w:rsidRPr="00874E47">
        <w:rPr>
          <w:rFonts w:ascii="ＭＳ ゴシック" w:eastAsia="ＭＳ ゴシック" w:hAnsi="ＭＳ ゴシック"/>
        </w:rPr>
        <w:t xml:space="preserve"> 令和7年10月～ 「第1回ファミリーデー」の実施。 </w:t>
      </w:r>
    </w:p>
    <w:p w:rsidR="00A213EF" w:rsidRPr="00874E47" w:rsidRDefault="00A213EF" w:rsidP="005E4881">
      <w:pPr>
        <w:rPr>
          <w:rFonts w:ascii="ＭＳ ゴシック" w:eastAsia="ＭＳ ゴシック" w:hAnsi="ＭＳ ゴシック"/>
        </w:rPr>
      </w:pPr>
      <w:r w:rsidRPr="00874E47">
        <w:rPr>
          <w:rFonts w:ascii="Segoe UI Symbol" w:eastAsia="ＭＳ ゴシック" w:hAnsi="Segoe UI Symbol" w:cs="Segoe UI Symbol"/>
        </w:rPr>
        <w:t>⚫</w:t>
      </w:r>
      <w:r w:rsidRPr="00874E47">
        <w:rPr>
          <w:rFonts w:ascii="ＭＳ ゴシック" w:eastAsia="ＭＳ ゴシック" w:hAnsi="ＭＳ ゴシック"/>
        </w:rPr>
        <w:t xml:space="preserve"> 令和8年4月～ 社員へのアンケートを実施し、次回企画に向けての検討を行う。</w:t>
      </w:r>
      <w:bookmarkStart w:id="0" w:name="_GoBack"/>
      <w:bookmarkEnd w:id="0"/>
    </w:p>
    <w:sectPr w:rsidR="00A213EF" w:rsidRPr="00874E47" w:rsidSect="002F4138">
      <w:pgSz w:w="11906" w:h="16838" w:code="9"/>
      <w:pgMar w:top="1985" w:right="1701" w:bottom="1701" w:left="1701" w:header="851" w:footer="992" w:gutter="0"/>
      <w:cols w:space="425"/>
      <w:docGrid w:type="linesAndChars" w:linePitch="320" w:charSpace="-5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7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2E9"/>
    <w:rsid w:val="0001482A"/>
    <w:rsid w:val="00170B92"/>
    <w:rsid w:val="00175464"/>
    <w:rsid w:val="001B05EC"/>
    <w:rsid w:val="002F4138"/>
    <w:rsid w:val="00320E2C"/>
    <w:rsid w:val="003F4841"/>
    <w:rsid w:val="005724C3"/>
    <w:rsid w:val="005E4881"/>
    <w:rsid w:val="006B6ED6"/>
    <w:rsid w:val="006E2217"/>
    <w:rsid w:val="006F5202"/>
    <w:rsid w:val="008002B5"/>
    <w:rsid w:val="00874E47"/>
    <w:rsid w:val="009676FD"/>
    <w:rsid w:val="00997B84"/>
    <w:rsid w:val="009C6CC2"/>
    <w:rsid w:val="00A213EF"/>
    <w:rsid w:val="00A50394"/>
    <w:rsid w:val="00A632E9"/>
    <w:rsid w:val="00B168D8"/>
    <w:rsid w:val="00C553B5"/>
    <w:rsid w:val="00C83C4D"/>
    <w:rsid w:val="00E12448"/>
    <w:rsid w:val="00F1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90DC41-5C80-4E0A-B5B0-A6552A0DD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B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0B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D62CF-F42C-4A15-A8BA-005384EB0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</dc:creator>
  <cp:keywords/>
  <dc:description/>
  <cp:lastModifiedBy>松野 美紀(matsuno-miki)</cp:lastModifiedBy>
  <cp:revision>7</cp:revision>
  <cp:lastPrinted>2021-10-13T06:58:00Z</cp:lastPrinted>
  <dcterms:created xsi:type="dcterms:W3CDTF">2021-10-12T04:49:00Z</dcterms:created>
  <dcterms:modified xsi:type="dcterms:W3CDTF">2021-10-15T04:53:00Z</dcterms:modified>
</cp:coreProperties>
</file>